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0B697E">
        <w:t>19</w:t>
      </w:r>
      <w:bookmarkStart w:id="0" w:name="_GoBack"/>
      <w:bookmarkEnd w:id="0"/>
      <w:r>
        <w:t>.03.2019</w:t>
      </w:r>
    </w:p>
    <w:p w:rsidR="00E91896" w:rsidRPr="0069007C" w:rsidRDefault="00D01EEC" w:rsidP="002908F3">
      <w:pPr>
        <w:pStyle w:val="01Standard"/>
        <w:tabs>
          <w:tab w:val="left" w:pos="2310"/>
        </w:tabs>
      </w:pPr>
      <w:r>
        <w:t>No.</w:t>
      </w:r>
      <w:r>
        <w:tab/>
        <w:t>PI 2177</w:t>
      </w:r>
    </w:p>
    <w:p w:rsidR="002F7532" w:rsidRPr="0069007C" w:rsidRDefault="002F7532" w:rsidP="002908F3">
      <w:pPr>
        <w:pStyle w:val="01Standard"/>
        <w:tabs>
          <w:tab w:val="left" w:pos="2310"/>
        </w:tabs>
      </w:pPr>
      <w:r>
        <w:t>Number of characters</w:t>
      </w:r>
      <w:r>
        <w:tab/>
      </w:r>
      <w:r w:rsidR="006C3D3D">
        <w:t>1976</w:t>
      </w:r>
    </w:p>
    <w:p w:rsidR="0060557B" w:rsidRPr="0069007C" w:rsidRDefault="00035294" w:rsidP="002908F3">
      <w:pPr>
        <w:pStyle w:val="01Standard"/>
        <w:tabs>
          <w:tab w:val="left" w:pos="2310"/>
        </w:tabs>
      </w:pPr>
      <w:r>
        <w:t>Contact</w:t>
      </w:r>
      <w:r>
        <w:tab/>
        <w:t>Muller Martini AG</w:t>
      </w:r>
    </w:p>
    <w:p w:rsidR="0060557B" w:rsidRPr="006C3D3D" w:rsidRDefault="0060557B" w:rsidP="002908F3">
      <w:pPr>
        <w:pStyle w:val="01Standard"/>
        <w:tabs>
          <w:tab w:val="left" w:pos="2310"/>
        </w:tabs>
        <w:rPr>
          <w:lang w:val="en-GB"/>
        </w:rPr>
      </w:pPr>
      <w:r>
        <w:tab/>
      </w:r>
      <w:proofErr w:type="spellStart"/>
      <w:r w:rsidRPr="006C3D3D">
        <w:rPr>
          <w:lang w:val="en-GB"/>
        </w:rPr>
        <w:t>Untere</w:t>
      </w:r>
      <w:proofErr w:type="spellEnd"/>
      <w:r w:rsidRPr="006C3D3D">
        <w:rPr>
          <w:lang w:val="en-GB"/>
        </w:rPr>
        <w:t xml:space="preserve"> </w:t>
      </w:r>
      <w:proofErr w:type="spellStart"/>
      <w:r w:rsidRPr="006C3D3D">
        <w:rPr>
          <w:lang w:val="en-GB"/>
        </w:rPr>
        <w:t>Brühlstrasse</w:t>
      </w:r>
      <w:proofErr w:type="spellEnd"/>
      <w:r w:rsidRPr="006C3D3D">
        <w:rPr>
          <w:lang w:val="en-GB"/>
        </w:rPr>
        <w:t xml:space="preserve"> 13, CH-4800 </w:t>
      </w:r>
      <w:proofErr w:type="spellStart"/>
      <w:r w:rsidRPr="006C3D3D">
        <w:rPr>
          <w:lang w:val="en-GB"/>
        </w:rPr>
        <w:t>Zofingen</w:t>
      </w:r>
      <w:proofErr w:type="spellEnd"/>
      <w:r w:rsidRPr="006C3D3D">
        <w:rPr>
          <w:lang w:val="en-GB"/>
        </w:rPr>
        <w:t>/Switzerland</w:t>
      </w:r>
    </w:p>
    <w:p w:rsidR="0060557B" w:rsidRPr="006C3D3D" w:rsidRDefault="0060557B" w:rsidP="002908F3">
      <w:pPr>
        <w:pStyle w:val="01Standard"/>
        <w:tabs>
          <w:tab w:val="left" w:pos="2310"/>
        </w:tabs>
        <w:rPr>
          <w:lang w:val="en-GB"/>
        </w:rPr>
      </w:pPr>
      <w:r w:rsidRPr="006C3D3D">
        <w:rPr>
          <w:lang w:val="en-GB"/>
        </w:rPr>
        <w:tab/>
        <w:t>Tel. +41 (0)62 745 45 75, Fax +41 (0)62 751 55 50</w:t>
      </w:r>
    </w:p>
    <w:p w:rsidR="0060557B" w:rsidRPr="006C3D3D" w:rsidRDefault="0060557B" w:rsidP="002908F3">
      <w:pPr>
        <w:pStyle w:val="01Standard"/>
        <w:tabs>
          <w:tab w:val="left" w:pos="2310"/>
        </w:tabs>
        <w:rPr>
          <w:lang w:val="en-GB"/>
        </w:rPr>
      </w:pPr>
      <w:r w:rsidRPr="006C3D3D">
        <w:rPr>
          <w:lang w:val="en-GB"/>
        </w:rPr>
        <w:tab/>
        <w:t>info@mullermartini.com, www.mullermartini.com</w:t>
      </w:r>
    </w:p>
    <w:p w:rsidR="002F7532" w:rsidRPr="006C3D3D" w:rsidRDefault="002F7532" w:rsidP="002F7532">
      <w:pPr>
        <w:pBdr>
          <w:bottom w:val="single" w:sz="4" w:space="1" w:color="auto"/>
        </w:pBdr>
        <w:rPr>
          <w:szCs w:val="22"/>
          <w:lang w:val="en-GB"/>
        </w:rPr>
      </w:pPr>
    </w:p>
    <w:p w:rsidR="00DF1CF0" w:rsidRPr="006C3D3D" w:rsidRDefault="00DF1CF0" w:rsidP="00D231DB">
      <w:pPr>
        <w:pStyle w:val="01Standard"/>
        <w:spacing w:line="320" w:lineRule="exact"/>
        <w:rPr>
          <w:lang w:val="en-GB"/>
        </w:rPr>
      </w:pPr>
    </w:p>
    <w:p w:rsidR="004D4262" w:rsidRPr="00805CD3" w:rsidRDefault="007B05C1"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 xml:space="preserve">Optimization through Investments </w:t>
      </w:r>
    </w:p>
    <w:p w:rsidR="004D4262" w:rsidRPr="004D4262" w:rsidRDefault="004D4262" w:rsidP="004D4262">
      <w:pPr>
        <w:rPr>
          <w:rFonts w:ascii="Arial Black" w:hAnsi="Arial Black"/>
          <w:color w:val="000000"/>
          <w:highlight w:val="green"/>
        </w:rPr>
      </w:pPr>
    </w:p>
    <w:p w:rsidR="004D4262" w:rsidRPr="00805CD3" w:rsidRDefault="00BC5B53" w:rsidP="004D4262">
      <w:pPr>
        <w:pStyle w:val="xl44"/>
        <w:spacing w:before="0" w:after="0"/>
        <w:rPr>
          <w:rFonts w:ascii="Arial Black" w:hAnsi="Arial Black"/>
          <w:b w:val="0"/>
          <w:sz w:val="22"/>
          <w:szCs w:val="22"/>
        </w:rPr>
      </w:pPr>
      <w:r>
        <w:rPr>
          <w:rFonts w:ascii="Arial Black" w:hAnsi="Arial Black"/>
          <w:b w:val="0"/>
          <w:sz w:val="22"/>
          <w:szCs w:val="22"/>
        </w:rPr>
        <w:t>With the commissioning of a Primera MC, Groupe Morault, located in Compiègne, France, increased its saddle stitching productivity by more than 10%.</w:t>
      </w:r>
    </w:p>
    <w:p w:rsidR="004D4262" w:rsidRPr="004D4262" w:rsidRDefault="004D4262" w:rsidP="004D4262">
      <w:pPr>
        <w:rPr>
          <w:b/>
          <w:highlight w:val="green"/>
        </w:rPr>
      </w:pPr>
    </w:p>
    <w:p w:rsidR="00560BDB" w:rsidRDefault="0025276D"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The printing company now relies on four Muller Martini systems for print finishing at this one production location alone. The economic environment is forcing companies to make investments to remain competitive. The new machines will also help the family company, which operates in northern France, to optimize processes, time frames and the use of personnel. As a result, printing and print finishing are being developed in parallel at the modern operation in Compiègne, which has two web printing presses and three sheet-fed offset machines.</w:t>
      </w:r>
    </w:p>
    <w:p w:rsidR="004D4262" w:rsidRPr="004D4262" w:rsidRDefault="00BE21E6"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highlight w:val="green"/>
        </w:rPr>
        <w:t xml:space="preserve"> </w:t>
      </w:r>
    </w:p>
    <w:p w:rsidR="00CB75CE" w:rsidRDefault="00CB75CE" w:rsidP="00E17AD6">
      <w:pPr>
        <w:rPr>
          <w:i/>
        </w:rPr>
      </w:pPr>
      <w:r w:rsidRPr="00C170B1">
        <w:rPr>
          <w:b/>
          <w:i/>
          <w:noProof/>
          <w:u w:val="single"/>
          <w:lang w:val="de-CH"/>
        </w:rPr>
        <w:drawing>
          <wp:inline distT="0" distB="0" distL="0" distR="0">
            <wp:extent cx="4615180" cy="3079750"/>
            <wp:effectExtent l="0" t="0" r="0" b="6350"/>
            <wp:docPr id="6" name="Grafik 6" descr="K:\ms\_AAA_0n_Kommunikation\60_Presse\2019 in Arbeit\PI 2177 Groupe Morault\Compiegne-Le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9 in Arbeit\PI 2177 Groupe Morault\Compiegne-Leu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5180" cy="3079750"/>
                    </a:xfrm>
                    <a:prstGeom prst="rect">
                      <a:avLst/>
                    </a:prstGeom>
                    <a:noFill/>
                    <a:ln>
                      <a:noFill/>
                    </a:ln>
                  </pic:spPr>
                </pic:pic>
              </a:graphicData>
            </a:graphic>
          </wp:inline>
        </w:drawing>
      </w:r>
    </w:p>
    <w:p w:rsidR="00E17AD6" w:rsidRPr="00552013" w:rsidRDefault="00E17AD6" w:rsidP="00E17AD6">
      <w:pPr>
        <w:rPr>
          <w:i/>
        </w:rPr>
      </w:pPr>
      <w:r>
        <w:rPr>
          <w:i/>
        </w:rPr>
        <w:t xml:space="preserve">From left: General Director François </w:t>
      </w:r>
      <w:proofErr w:type="spellStart"/>
      <w:r>
        <w:rPr>
          <w:i/>
        </w:rPr>
        <w:t>Morault</w:t>
      </w:r>
      <w:proofErr w:type="spellEnd"/>
      <w:r>
        <w:rPr>
          <w:i/>
        </w:rPr>
        <w:t xml:space="preserve">, </w:t>
      </w:r>
      <w:proofErr w:type="spellStart"/>
      <w:r>
        <w:rPr>
          <w:i/>
        </w:rPr>
        <w:t>Sébastien</w:t>
      </w:r>
      <w:proofErr w:type="spellEnd"/>
      <w:r>
        <w:rPr>
          <w:i/>
        </w:rPr>
        <w:t xml:space="preserve"> </w:t>
      </w:r>
      <w:proofErr w:type="spellStart"/>
      <w:r>
        <w:rPr>
          <w:i/>
        </w:rPr>
        <w:t>Lecaille</w:t>
      </w:r>
      <w:proofErr w:type="spellEnd"/>
      <w:r>
        <w:rPr>
          <w:i/>
        </w:rPr>
        <w:t xml:space="preserve"> (Head of Print Finishing), and Philippe Michelon (Sales Manager at Muller Martini France) in front of the Primera MC in Compiègne.</w:t>
      </w:r>
    </w:p>
    <w:p w:rsidR="00FD43BC" w:rsidRDefault="00FD43BC" w:rsidP="00695FD8"/>
    <w:p w:rsidR="00E17AD6" w:rsidRDefault="00E17AD6" w:rsidP="00695FD8">
      <w:r>
        <w:t>“We can’t buy first-class printing presses and then leave print finishing to old systems,” says General Director François Morault. The progress in terms of productivity as a result of the Primera MC has specific technical reasons. Motion Control Technology enables fine-tuning on the fly. Synchronization is performed automatically and changeovers are quick. In addition, there is almost no production waste with the new saddle stitcher.</w:t>
      </w:r>
    </w:p>
    <w:p w:rsidR="0027150A" w:rsidRDefault="0027150A" w:rsidP="00695FD8"/>
    <w:p w:rsidR="00A958CC" w:rsidRDefault="00A91E6B" w:rsidP="00695FD8">
      <w:r>
        <w:t>“We can operate at full speed with the Primera MC,” says François Morault. The 14,000 cycles per hour are not an ideal scenario, but rather a reality, which is important to the printing company in Compiègne, with its 100 employees. This is because at Groupe Morault, they produce the highest-volume runs. This mainly involves jobs in A4 size – often for publishers of special-interest magazines and customers in the public sector. With its pre-press, printing, print finishing, distribution and delivery services, Groupe Morault acts as a one-stop shop for its customers, which are mainly based in the greater Paris area.</w:t>
      </w:r>
    </w:p>
    <w:sectPr w:rsidR="00A958CC"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58" w:rsidRDefault="00435358">
      <w:r>
        <w:separator/>
      </w:r>
    </w:p>
  </w:endnote>
  <w:endnote w:type="continuationSeparator" w:id="0">
    <w:p w:rsidR="00435358" w:rsidRDefault="0043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B697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B697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58" w:rsidRDefault="00435358">
      <w:r>
        <w:separator/>
      </w:r>
    </w:p>
  </w:footnote>
  <w:footnote w:type="continuationSeparator" w:id="0">
    <w:p w:rsidR="00435358" w:rsidRDefault="0043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0D27DF">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0D27DF">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5C53"/>
    <w:rsid w:val="00021FAF"/>
    <w:rsid w:val="000234CA"/>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B697E"/>
    <w:rsid w:val="000C39D2"/>
    <w:rsid w:val="000C4AB7"/>
    <w:rsid w:val="000C5479"/>
    <w:rsid w:val="000D27DF"/>
    <w:rsid w:val="000E28BD"/>
    <w:rsid w:val="000F4592"/>
    <w:rsid w:val="00100AF9"/>
    <w:rsid w:val="00102371"/>
    <w:rsid w:val="001045C7"/>
    <w:rsid w:val="00107ADD"/>
    <w:rsid w:val="0011146B"/>
    <w:rsid w:val="001157C5"/>
    <w:rsid w:val="00123306"/>
    <w:rsid w:val="001260F5"/>
    <w:rsid w:val="00126576"/>
    <w:rsid w:val="001302C0"/>
    <w:rsid w:val="0013107B"/>
    <w:rsid w:val="001332C8"/>
    <w:rsid w:val="0013416E"/>
    <w:rsid w:val="00144BFB"/>
    <w:rsid w:val="001450A3"/>
    <w:rsid w:val="001571C0"/>
    <w:rsid w:val="00157FD4"/>
    <w:rsid w:val="00160322"/>
    <w:rsid w:val="00160D42"/>
    <w:rsid w:val="001626A5"/>
    <w:rsid w:val="00166E45"/>
    <w:rsid w:val="00171AD2"/>
    <w:rsid w:val="001768AF"/>
    <w:rsid w:val="00177157"/>
    <w:rsid w:val="00177C6F"/>
    <w:rsid w:val="00184E2D"/>
    <w:rsid w:val="00191D38"/>
    <w:rsid w:val="00194944"/>
    <w:rsid w:val="00196F11"/>
    <w:rsid w:val="001970CE"/>
    <w:rsid w:val="001A169E"/>
    <w:rsid w:val="001A3E76"/>
    <w:rsid w:val="001A64EF"/>
    <w:rsid w:val="001A6E5E"/>
    <w:rsid w:val="001B5B57"/>
    <w:rsid w:val="001C1EB1"/>
    <w:rsid w:val="001C5369"/>
    <w:rsid w:val="001D1E9D"/>
    <w:rsid w:val="001D2F17"/>
    <w:rsid w:val="001D2F6F"/>
    <w:rsid w:val="001D57BD"/>
    <w:rsid w:val="001E0230"/>
    <w:rsid w:val="001F353B"/>
    <w:rsid w:val="0020509A"/>
    <w:rsid w:val="002107CB"/>
    <w:rsid w:val="0021728B"/>
    <w:rsid w:val="00222AFE"/>
    <w:rsid w:val="00223528"/>
    <w:rsid w:val="002248E6"/>
    <w:rsid w:val="002345E8"/>
    <w:rsid w:val="00235C17"/>
    <w:rsid w:val="00236452"/>
    <w:rsid w:val="00236A27"/>
    <w:rsid w:val="00241B93"/>
    <w:rsid w:val="00250263"/>
    <w:rsid w:val="00250D5C"/>
    <w:rsid w:val="0025276D"/>
    <w:rsid w:val="00253A1E"/>
    <w:rsid w:val="00254171"/>
    <w:rsid w:val="00260198"/>
    <w:rsid w:val="0026069C"/>
    <w:rsid w:val="0026196B"/>
    <w:rsid w:val="00262AD7"/>
    <w:rsid w:val="00262C93"/>
    <w:rsid w:val="00263551"/>
    <w:rsid w:val="002658F1"/>
    <w:rsid w:val="00266DE4"/>
    <w:rsid w:val="0027150A"/>
    <w:rsid w:val="00275689"/>
    <w:rsid w:val="00277E7B"/>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445DF"/>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17D31"/>
    <w:rsid w:val="004245BC"/>
    <w:rsid w:val="00427539"/>
    <w:rsid w:val="00431F2D"/>
    <w:rsid w:val="00435358"/>
    <w:rsid w:val="0044058C"/>
    <w:rsid w:val="0044782D"/>
    <w:rsid w:val="00453896"/>
    <w:rsid w:val="00460CDA"/>
    <w:rsid w:val="0046461B"/>
    <w:rsid w:val="004677CB"/>
    <w:rsid w:val="00470BB4"/>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8A4"/>
    <w:rsid w:val="004F0B9E"/>
    <w:rsid w:val="004F6D25"/>
    <w:rsid w:val="005004DC"/>
    <w:rsid w:val="005113A4"/>
    <w:rsid w:val="005124C4"/>
    <w:rsid w:val="005132BB"/>
    <w:rsid w:val="0051497F"/>
    <w:rsid w:val="00522486"/>
    <w:rsid w:val="00525E79"/>
    <w:rsid w:val="00527C94"/>
    <w:rsid w:val="00531FD2"/>
    <w:rsid w:val="00534A4D"/>
    <w:rsid w:val="00545C0D"/>
    <w:rsid w:val="00550272"/>
    <w:rsid w:val="005520F8"/>
    <w:rsid w:val="005521C1"/>
    <w:rsid w:val="00560BDB"/>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2ADA"/>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71C88"/>
    <w:rsid w:val="00672283"/>
    <w:rsid w:val="0067455D"/>
    <w:rsid w:val="00674E40"/>
    <w:rsid w:val="0068788F"/>
    <w:rsid w:val="0069007C"/>
    <w:rsid w:val="00690260"/>
    <w:rsid w:val="00695FD8"/>
    <w:rsid w:val="006A0951"/>
    <w:rsid w:val="006A1F2D"/>
    <w:rsid w:val="006B3D3D"/>
    <w:rsid w:val="006C248E"/>
    <w:rsid w:val="006C3D3D"/>
    <w:rsid w:val="006D09FA"/>
    <w:rsid w:val="006D5034"/>
    <w:rsid w:val="006E3B12"/>
    <w:rsid w:val="006F69B9"/>
    <w:rsid w:val="00706829"/>
    <w:rsid w:val="00713B63"/>
    <w:rsid w:val="00713DB7"/>
    <w:rsid w:val="00714B9F"/>
    <w:rsid w:val="00720FB4"/>
    <w:rsid w:val="00724B5D"/>
    <w:rsid w:val="007271BA"/>
    <w:rsid w:val="007336C0"/>
    <w:rsid w:val="007478A0"/>
    <w:rsid w:val="0075508A"/>
    <w:rsid w:val="00761901"/>
    <w:rsid w:val="0076661E"/>
    <w:rsid w:val="007738E8"/>
    <w:rsid w:val="00785313"/>
    <w:rsid w:val="00795100"/>
    <w:rsid w:val="007955E2"/>
    <w:rsid w:val="00795939"/>
    <w:rsid w:val="007A3923"/>
    <w:rsid w:val="007A5D7D"/>
    <w:rsid w:val="007B05C1"/>
    <w:rsid w:val="007B3858"/>
    <w:rsid w:val="007C27CA"/>
    <w:rsid w:val="007C6EFB"/>
    <w:rsid w:val="007D00C1"/>
    <w:rsid w:val="007D1608"/>
    <w:rsid w:val="007D70D4"/>
    <w:rsid w:val="007D7B58"/>
    <w:rsid w:val="007E33B2"/>
    <w:rsid w:val="007E3AF0"/>
    <w:rsid w:val="007F0B94"/>
    <w:rsid w:val="007F15CF"/>
    <w:rsid w:val="007F189E"/>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2467"/>
    <w:rsid w:val="008565D3"/>
    <w:rsid w:val="008608D3"/>
    <w:rsid w:val="00861AEC"/>
    <w:rsid w:val="00863FEE"/>
    <w:rsid w:val="00864A0E"/>
    <w:rsid w:val="00864D90"/>
    <w:rsid w:val="00874700"/>
    <w:rsid w:val="0088035C"/>
    <w:rsid w:val="0088071D"/>
    <w:rsid w:val="0088156C"/>
    <w:rsid w:val="00881619"/>
    <w:rsid w:val="00883997"/>
    <w:rsid w:val="00883F1E"/>
    <w:rsid w:val="0088715B"/>
    <w:rsid w:val="00893C62"/>
    <w:rsid w:val="008A665A"/>
    <w:rsid w:val="008A748D"/>
    <w:rsid w:val="008B3ECF"/>
    <w:rsid w:val="008B7F9B"/>
    <w:rsid w:val="008C1966"/>
    <w:rsid w:val="008C6891"/>
    <w:rsid w:val="008C7AC4"/>
    <w:rsid w:val="008D6789"/>
    <w:rsid w:val="008D794C"/>
    <w:rsid w:val="008D7D36"/>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BA3"/>
    <w:rsid w:val="00960928"/>
    <w:rsid w:val="00966EB6"/>
    <w:rsid w:val="00984D66"/>
    <w:rsid w:val="00990FBD"/>
    <w:rsid w:val="00991D74"/>
    <w:rsid w:val="00997D03"/>
    <w:rsid w:val="009A0824"/>
    <w:rsid w:val="009B2BF9"/>
    <w:rsid w:val="009B4362"/>
    <w:rsid w:val="009B6E1C"/>
    <w:rsid w:val="009C0F95"/>
    <w:rsid w:val="009C6A01"/>
    <w:rsid w:val="009C76EC"/>
    <w:rsid w:val="009D3425"/>
    <w:rsid w:val="009E152D"/>
    <w:rsid w:val="009E77F8"/>
    <w:rsid w:val="009F0DD1"/>
    <w:rsid w:val="009F160F"/>
    <w:rsid w:val="009F1B8A"/>
    <w:rsid w:val="00A127C8"/>
    <w:rsid w:val="00A16295"/>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1E6B"/>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16C03"/>
    <w:rsid w:val="00B20B69"/>
    <w:rsid w:val="00B21078"/>
    <w:rsid w:val="00B23545"/>
    <w:rsid w:val="00B25F26"/>
    <w:rsid w:val="00B26C16"/>
    <w:rsid w:val="00B31956"/>
    <w:rsid w:val="00B33E7A"/>
    <w:rsid w:val="00B34EFF"/>
    <w:rsid w:val="00B40B16"/>
    <w:rsid w:val="00B46623"/>
    <w:rsid w:val="00B536FA"/>
    <w:rsid w:val="00B5533C"/>
    <w:rsid w:val="00B56AEA"/>
    <w:rsid w:val="00B70445"/>
    <w:rsid w:val="00B72C40"/>
    <w:rsid w:val="00B82D9C"/>
    <w:rsid w:val="00B8377C"/>
    <w:rsid w:val="00B90968"/>
    <w:rsid w:val="00B91DC4"/>
    <w:rsid w:val="00B92735"/>
    <w:rsid w:val="00B93EB7"/>
    <w:rsid w:val="00BA0E53"/>
    <w:rsid w:val="00BA717B"/>
    <w:rsid w:val="00BB2104"/>
    <w:rsid w:val="00BC5B53"/>
    <w:rsid w:val="00BC6AB0"/>
    <w:rsid w:val="00BC7B62"/>
    <w:rsid w:val="00BD23BD"/>
    <w:rsid w:val="00BD23EA"/>
    <w:rsid w:val="00BD25EE"/>
    <w:rsid w:val="00BD6397"/>
    <w:rsid w:val="00BD6B5C"/>
    <w:rsid w:val="00BE21E6"/>
    <w:rsid w:val="00BE3BD0"/>
    <w:rsid w:val="00BE4319"/>
    <w:rsid w:val="00BE7742"/>
    <w:rsid w:val="00BF2990"/>
    <w:rsid w:val="00C02D45"/>
    <w:rsid w:val="00C06D97"/>
    <w:rsid w:val="00C0742E"/>
    <w:rsid w:val="00C07759"/>
    <w:rsid w:val="00C1160D"/>
    <w:rsid w:val="00C209D1"/>
    <w:rsid w:val="00C21AB6"/>
    <w:rsid w:val="00C23265"/>
    <w:rsid w:val="00C26218"/>
    <w:rsid w:val="00C27084"/>
    <w:rsid w:val="00C31FE6"/>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B75CE"/>
    <w:rsid w:val="00CC1D97"/>
    <w:rsid w:val="00CC41D0"/>
    <w:rsid w:val="00CC46C5"/>
    <w:rsid w:val="00CC4C01"/>
    <w:rsid w:val="00CC5FDA"/>
    <w:rsid w:val="00CD0A39"/>
    <w:rsid w:val="00CD111F"/>
    <w:rsid w:val="00CD2032"/>
    <w:rsid w:val="00CD3A9A"/>
    <w:rsid w:val="00CD6BAC"/>
    <w:rsid w:val="00CE4057"/>
    <w:rsid w:val="00CE706F"/>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428D"/>
    <w:rsid w:val="00D75C0B"/>
    <w:rsid w:val="00D85110"/>
    <w:rsid w:val="00D90BED"/>
    <w:rsid w:val="00D94BB4"/>
    <w:rsid w:val="00D96D96"/>
    <w:rsid w:val="00DA4C81"/>
    <w:rsid w:val="00DA4CA7"/>
    <w:rsid w:val="00DA5598"/>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17AD6"/>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710F3"/>
    <w:rsid w:val="00E74651"/>
    <w:rsid w:val="00E80F02"/>
    <w:rsid w:val="00E85D29"/>
    <w:rsid w:val="00E867A0"/>
    <w:rsid w:val="00E872CD"/>
    <w:rsid w:val="00E91378"/>
    <w:rsid w:val="00E91896"/>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4B26"/>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645C"/>
    <w:rsid w:val="00F770C1"/>
    <w:rsid w:val="00F838A7"/>
    <w:rsid w:val="00F858B8"/>
    <w:rsid w:val="00F90B16"/>
    <w:rsid w:val="00F91F52"/>
    <w:rsid w:val="00F92DA8"/>
    <w:rsid w:val="00FA0D42"/>
    <w:rsid w:val="00FA38B2"/>
    <w:rsid w:val="00FA4B61"/>
    <w:rsid w:val="00FB5C72"/>
    <w:rsid w:val="00FD43BC"/>
    <w:rsid w:val="00FD4547"/>
    <w:rsid w:val="00FE1843"/>
    <w:rsid w:val="00FF4EFB"/>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3F51EEB8-52A1-4348-8331-25153F42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80A5F-29BF-4A9A-9314-DA24A874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306</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2236</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2019-02-13T08:30:00Z</cp:lastPrinted>
  <dcterms:created xsi:type="dcterms:W3CDTF">2019-02-22T07:20:00Z</dcterms:created>
  <dcterms:modified xsi:type="dcterms:W3CDTF">2019-03-14T09:41:00Z</dcterms:modified>
</cp:coreProperties>
</file>